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3EAD" w14:textId="172F5A1F" w:rsidR="00FE378A" w:rsidRDefault="00931AC2">
      <w:pPr>
        <w:jc w:val="center"/>
      </w:pPr>
      <w:r>
        <w:rPr>
          <w:b/>
          <w:sz w:val="40"/>
        </w:rPr>
        <w:t>Smoking &amp; Vaping Policy</w:t>
      </w:r>
    </w:p>
    <w:p w14:paraId="726743AA" w14:textId="77777777" w:rsidR="00FE378A" w:rsidRDefault="00931AC2">
      <w:r>
        <w:rPr>
          <w:b/>
          <w:sz w:val="24"/>
        </w:rPr>
        <w:t>1. Purpose</w:t>
      </w:r>
    </w:p>
    <w:p w14:paraId="61D5695E" w14:textId="794D2139" w:rsidR="00F20DAE" w:rsidRPr="00F20DAE" w:rsidRDefault="00F20DAE" w:rsidP="00F20DAE">
      <w:r w:rsidRPr="00F20DAE">
        <w:t>Leamington Lawn Tennis &amp; Squash Club is committed to providing a welcoming, safe, inclusive and family-friendly environment where members, guests and visitors of all ages can enjoy sport and social activities.</w:t>
      </w:r>
      <w:r w:rsidR="004042C9">
        <w:t xml:space="preserve">  </w:t>
      </w:r>
      <w:r w:rsidRPr="00F20DAE">
        <w:t>This policy supports that commitment by establishing clear expectations regarding smoking and vaping on Club premises, ensuring the comfort, wellbeing and enjoyment of all Club users.</w:t>
      </w:r>
    </w:p>
    <w:p w14:paraId="02D23ED1" w14:textId="6E149DC1" w:rsidR="00FE378A" w:rsidRDefault="00931AC2">
      <w:r>
        <w:rPr>
          <w:b/>
          <w:sz w:val="24"/>
        </w:rPr>
        <w:t>2. S</w:t>
      </w:r>
      <w:r w:rsidR="00F20DAE">
        <w:rPr>
          <w:b/>
          <w:sz w:val="24"/>
        </w:rPr>
        <w:t>cope</w:t>
      </w:r>
    </w:p>
    <w:p w14:paraId="162B4290" w14:textId="77777777" w:rsidR="00F20DAE" w:rsidRPr="00F20DAE" w:rsidRDefault="00F20DAE" w:rsidP="00F20DAE">
      <w:r w:rsidRPr="00F20DAE">
        <w:t>This policy applies to everyone using Club premises, including:</w:t>
      </w:r>
    </w:p>
    <w:p w14:paraId="14A540AB" w14:textId="77777777" w:rsidR="00F20DAE" w:rsidRPr="00F20DAE" w:rsidRDefault="00F20DAE" w:rsidP="00CC084F">
      <w:pPr>
        <w:numPr>
          <w:ilvl w:val="0"/>
          <w:numId w:val="6"/>
        </w:numPr>
        <w:spacing w:after="40"/>
        <w:ind w:left="714" w:hanging="357"/>
      </w:pPr>
      <w:r w:rsidRPr="00F20DAE">
        <w:t xml:space="preserve">Members </w:t>
      </w:r>
    </w:p>
    <w:p w14:paraId="22AE95FF" w14:textId="77777777" w:rsidR="00F20DAE" w:rsidRPr="00F20DAE" w:rsidRDefault="00F20DAE" w:rsidP="00CC084F">
      <w:pPr>
        <w:numPr>
          <w:ilvl w:val="0"/>
          <w:numId w:val="6"/>
        </w:numPr>
        <w:spacing w:after="40"/>
        <w:ind w:left="714" w:hanging="357"/>
      </w:pPr>
      <w:r w:rsidRPr="00F20DAE">
        <w:t xml:space="preserve">Guests and visitors </w:t>
      </w:r>
    </w:p>
    <w:p w14:paraId="1EBD221E" w14:textId="77777777" w:rsidR="00F20DAE" w:rsidRPr="00F20DAE" w:rsidRDefault="00F20DAE" w:rsidP="00CC084F">
      <w:pPr>
        <w:numPr>
          <w:ilvl w:val="0"/>
          <w:numId w:val="6"/>
        </w:numPr>
        <w:spacing w:after="40"/>
        <w:ind w:left="714" w:hanging="357"/>
      </w:pPr>
      <w:r w:rsidRPr="00F20DAE">
        <w:t xml:space="preserve">Coaches </w:t>
      </w:r>
    </w:p>
    <w:p w14:paraId="58D2A181" w14:textId="77777777" w:rsidR="00F20DAE" w:rsidRPr="00F20DAE" w:rsidRDefault="00F20DAE" w:rsidP="00CC084F">
      <w:pPr>
        <w:numPr>
          <w:ilvl w:val="0"/>
          <w:numId w:val="6"/>
        </w:numPr>
        <w:spacing w:after="40"/>
        <w:ind w:left="714" w:hanging="357"/>
      </w:pPr>
      <w:r w:rsidRPr="00F20DAE">
        <w:t xml:space="preserve">Contractors </w:t>
      </w:r>
    </w:p>
    <w:p w14:paraId="238AAC14" w14:textId="77777777" w:rsidR="00F20DAE" w:rsidRPr="00F20DAE" w:rsidRDefault="00F20DAE" w:rsidP="00CC084F">
      <w:pPr>
        <w:numPr>
          <w:ilvl w:val="0"/>
          <w:numId w:val="6"/>
        </w:numPr>
        <w:spacing w:after="40"/>
        <w:ind w:left="714" w:hanging="357"/>
      </w:pPr>
      <w:r w:rsidRPr="00F20DAE">
        <w:t xml:space="preserve">Volunteers </w:t>
      </w:r>
    </w:p>
    <w:p w14:paraId="19F8496B" w14:textId="77777777" w:rsidR="00F20DAE" w:rsidRPr="00F20DAE" w:rsidRDefault="00F20DAE" w:rsidP="00CC084F">
      <w:pPr>
        <w:numPr>
          <w:ilvl w:val="0"/>
          <w:numId w:val="6"/>
        </w:numPr>
        <w:spacing w:after="80"/>
        <w:ind w:left="714" w:hanging="357"/>
      </w:pPr>
      <w:r w:rsidRPr="00F20DAE">
        <w:t xml:space="preserve">Employees </w:t>
      </w:r>
    </w:p>
    <w:p w14:paraId="652552A7" w14:textId="77777777" w:rsidR="00F20DAE" w:rsidRPr="00F20DAE" w:rsidRDefault="00F20DAE" w:rsidP="00F20DAE">
      <w:r w:rsidRPr="00F20DAE">
        <w:t>For the purposes of this policy:</w:t>
      </w:r>
    </w:p>
    <w:p w14:paraId="63E0C721" w14:textId="77777777" w:rsidR="00F20DAE" w:rsidRPr="00F20DAE" w:rsidRDefault="00F20DAE" w:rsidP="00F20DAE">
      <w:pPr>
        <w:numPr>
          <w:ilvl w:val="0"/>
          <w:numId w:val="7"/>
        </w:numPr>
      </w:pPr>
      <w:r w:rsidRPr="00F20DAE">
        <w:rPr>
          <w:b/>
          <w:bCs/>
        </w:rPr>
        <w:t>Smoking</w:t>
      </w:r>
      <w:r w:rsidRPr="00F20DAE">
        <w:t xml:space="preserve"> includes cigarettes, cigars, pipes, heated tobacco products and any other combustible smoking products. </w:t>
      </w:r>
    </w:p>
    <w:p w14:paraId="41441D7F" w14:textId="77777777" w:rsidR="00F20DAE" w:rsidRPr="00F20DAE" w:rsidRDefault="00F20DAE" w:rsidP="00F20DAE">
      <w:pPr>
        <w:numPr>
          <w:ilvl w:val="0"/>
          <w:numId w:val="7"/>
        </w:numPr>
      </w:pPr>
      <w:r w:rsidRPr="00F20DAE">
        <w:rPr>
          <w:b/>
          <w:bCs/>
        </w:rPr>
        <w:t>Vaping</w:t>
      </w:r>
      <w:r w:rsidRPr="00F20DAE">
        <w:t xml:space="preserve"> includes electronic cigarettes and any other electronic nicotine or non-nicotine delivery devices.</w:t>
      </w:r>
    </w:p>
    <w:p w14:paraId="2621E3F8" w14:textId="2A49BA7B" w:rsidR="00FE378A" w:rsidRDefault="00931AC2">
      <w:r>
        <w:rPr>
          <w:b/>
          <w:sz w:val="24"/>
        </w:rPr>
        <w:t xml:space="preserve">3. </w:t>
      </w:r>
      <w:r w:rsidR="00F20DAE" w:rsidRPr="00F20DAE">
        <w:rPr>
          <w:b/>
          <w:sz w:val="24"/>
        </w:rPr>
        <w:t>Smoking</w:t>
      </w:r>
    </w:p>
    <w:p w14:paraId="6C32205D" w14:textId="61B78F7D" w:rsidR="00F20DAE" w:rsidRPr="00F20DAE" w:rsidRDefault="00F20DAE" w:rsidP="00F20DAE">
      <w:r w:rsidRPr="00F20DAE">
        <w:t>Leamington Lawn Tennis &amp; Squash Club</w:t>
      </w:r>
      <w:r w:rsidR="00CC084F">
        <w:t xml:space="preserve"> will now</w:t>
      </w:r>
      <w:r w:rsidRPr="00F20DAE">
        <w:t xml:space="preserve"> operate</w:t>
      </w:r>
      <w:r w:rsidR="00CC084F">
        <w:t xml:space="preserve"> as</w:t>
      </w:r>
      <w:r w:rsidRPr="00F20DAE">
        <w:t xml:space="preserve"> a </w:t>
      </w:r>
      <w:r w:rsidRPr="00F20DAE">
        <w:rPr>
          <w:b/>
          <w:bCs/>
        </w:rPr>
        <w:t>completely smoke-free site</w:t>
      </w:r>
      <w:r w:rsidRPr="00F20DAE">
        <w:t>.</w:t>
      </w:r>
    </w:p>
    <w:p w14:paraId="5A108DE3" w14:textId="2913E17E" w:rsidR="00F20DAE" w:rsidRPr="00F20DAE" w:rsidRDefault="00F20DAE" w:rsidP="00F20DAE">
      <w:r w:rsidRPr="00F20DAE">
        <w:t xml:space="preserve">Smoking is </w:t>
      </w:r>
      <w:r w:rsidRPr="00F20DAE">
        <w:rPr>
          <w:b/>
          <w:bCs/>
        </w:rPr>
        <w:t>not permitted anywhere on Club premises</w:t>
      </w:r>
      <w:r w:rsidR="00D73D5E">
        <w:rPr>
          <w:b/>
          <w:bCs/>
        </w:rPr>
        <w:t xml:space="preserve"> (</w:t>
      </w:r>
      <w:r w:rsidR="00B83905">
        <w:rPr>
          <w:b/>
          <w:bCs/>
        </w:rPr>
        <w:t>under the</w:t>
      </w:r>
      <w:r w:rsidR="009F0A13">
        <w:rPr>
          <w:b/>
          <w:bCs/>
        </w:rPr>
        <w:t xml:space="preserve"> Health Act 2026)</w:t>
      </w:r>
      <w:r w:rsidRPr="00F20DAE">
        <w:t>, including:</w:t>
      </w:r>
    </w:p>
    <w:p w14:paraId="48203247" w14:textId="0EB26222" w:rsidR="00F20DAE" w:rsidRPr="00F20DAE" w:rsidRDefault="00F20DAE" w:rsidP="00CC084F">
      <w:pPr>
        <w:numPr>
          <w:ilvl w:val="0"/>
          <w:numId w:val="11"/>
        </w:numPr>
        <w:spacing w:after="40"/>
        <w:ind w:left="714" w:hanging="357"/>
      </w:pPr>
      <w:r w:rsidRPr="00F20DAE">
        <w:t xml:space="preserve">All Club buildings </w:t>
      </w:r>
      <w:r w:rsidR="00CC084F">
        <w:t>including meeting rooms, gym, bar, office and changing rooms</w:t>
      </w:r>
    </w:p>
    <w:p w14:paraId="1635AE74" w14:textId="77777777" w:rsidR="00F20DAE" w:rsidRPr="00F20DAE" w:rsidRDefault="00F20DAE" w:rsidP="00CC084F">
      <w:pPr>
        <w:numPr>
          <w:ilvl w:val="0"/>
          <w:numId w:val="11"/>
        </w:numPr>
        <w:spacing w:after="40"/>
        <w:ind w:left="714" w:hanging="357"/>
      </w:pPr>
      <w:r w:rsidRPr="00F20DAE">
        <w:t xml:space="preserve">Outdoor seating and terrace areas </w:t>
      </w:r>
    </w:p>
    <w:p w14:paraId="247257C2" w14:textId="77777777" w:rsidR="00F20DAE" w:rsidRPr="00F20DAE" w:rsidRDefault="00F20DAE" w:rsidP="00CC084F">
      <w:pPr>
        <w:numPr>
          <w:ilvl w:val="0"/>
          <w:numId w:val="11"/>
        </w:numPr>
        <w:spacing w:after="40"/>
        <w:ind w:left="714" w:hanging="357"/>
      </w:pPr>
      <w:r w:rsidRPr="00F20DAE">
        <w:t xml:space="preserve">Tennis courts </w:t>
      </w:r>
    </w:p>
    <w:p w14:paraId="519D691E" w14:textId="77777777" w:rsidR="00F20DAE" w:rsidRPr="00F20DAE" w:rsidRDefault="00F20DAE" w:rsidP="00CC084F">
      <w:pPr>
        <w:numPr>
          <w:ilvl w:val="0"/>
          <w:numId w:val="11"/>
        </w:numPr>
        <w:spacing w:after="40"/>
        <w:ind w:left="714" w:hanging="357"/>
      </w:pPr>
      <w:r w:rsidRPr="00F20DAE">
        <w:t xml:space="preserve">Squash courts </w:t>
      </w:r>
    </w:p>
    <w:p w14:paraId="1ED69438" w14:textId="77777777" w:rsidR="00F20DAE" w:rsidRPr="00F20DAE" w:rsidRDefault="00F20DAE" w:rsidP="00CC084F">
      <w:pPr>
        <w:numPr>
          <w:ilvl w:val="0"/>
          <w:numId w:val="11"/>
        </w:numPr>
        <w:spacing w:after="40"/>
        <w:ind w:left="714" w:hanging="357"/>
      </w:pPr>
      <w:r w:rsidRPr="00F20DAE">
        <w:t xml:space="preserve">Spectator areas </w:t>
      </w:r>
    </w:p>
    <w:p w14:paraId="2900E689" w14:textId="77777777" w:rsidR="00F20DAE" w:rsidRPr="00F20DAE" w:rsidRDefault="00F20DAE" w:rsidP="00CC084F">
      <w:pPr>
        <w:numPr>
          <w:ilvl w:val="0"/>
          <w:numId w:val="11"/>
        </w:numPr>
        <w:spacing w:after="40"/>
        <w:ind w:left="714" w:hanging="357"/>
      </w:pPr>
      <w:r w:rsidRPr="00F20DAE">
        <w:t xml:space="preserve">The Club grounds </w:t>
      </w:r>
    </w:p>
    <w:p w14:paraId="2298E678" w14:textId="77777777" w:rsidR="00F20DAE" w:rsidRPr="00F20DAE" w:rsidRDefault="00F20DAE" w:rsidP="00CC084F">
      <w:pPr>
        <w:numPr>
          <w:ilvl w:val="0"/>
          <w:numId w:val="11"/>
        </w:numPr>
        <w:spacing w:after="40"/>
        <w:ind w:left="714" w:hanging="357"/>
      </w:pPr>
      <w:r w:rsidRPr="00F20DAE">
        <w:t xml:space="preserve">The Club car park </w:t>
      </w:r>
    </w:p>
    <w:p w14:paraId="5ECE551F" w14:textId="77777777" w:rsidR="00F20DAE" w:rsidRPr="00F20DAE" w:rsidRDefault="00F20DAE" w:rsidP="00CC084F">
      <w:pPr>
        <w:numPr>
          <w:ilvl w:val="0"/>
          <w:numId w:val="11"/>
        </w:numPr>
        <w:spacing w:after="80"/>
        <w:ind w:left="714" w:hanging="357"/>
      </w:pPr>
      <w:r w:rsidRPr="00F20DAE">
        <w:t xml:space="preserve">Any other land owned or managed by the Club </w:t>
      </w:r>
    </w:p>
    <w:p w14:paraId="2CA463B3" w14:textId="77777777" w:rsidR="00F20DAE" w:rsidRPr="00F20DAE" w:rsidRDefault="00F20DAE" w:rsidP="00F20DAE">
      <w:r w:rsidRPr="00F20DAE">
        <w:t>Members, guests and visitors wishing to smoke must leave Club premises before smoking.</w:t>
      </w:r>
    </w:p>
    <w:p w14:paraId="530749E5" w14:textId="4BA28227" w:rsidR="00FE378A" w:rsidRDefault="00931AC2">
      <w:r>
        <w:rPr>
          <w:b/>
          <w:sz w:val="24"/>
        </w:rPr>
        <w:lastRenderedPageBreak/>
        <w:t xml:space="preserve">4. </w:t>
      </w:r>
      <w:r w:rsidR="00F20DAE" w:rsidRPr="00F20DAE">
        <w:rPr>
          <w:b/>
          <w:sz w:val="24"/>
        </w:rPr>
        <w:t>Vaping</w:t>
      </w:r>
    </w:p>
    <w:p w14:paraId="6EC7EBF2" w14:textId="77777777" w:rsidR="006E7BD3" w:rsidRPr="006E7BD3" w:rsidRDefault="006E7BD3" w:rsidP="006E7BD3">
      <w:r w:rsidRPr="006E7BD3">
        <w:t xml:space="preserve">The Club recognises that some members choose to vape. Whilst vaping is permitted on Club premises, it must be undertaken </w:t>
      </w:r>
      <w:r w:rsidRPr="006E7BD3">
        <w:rPr>
          <w:b/>
          <w:bCs/>
        </w:rPr>
        <w:t>discreetly and with consideration for others</w:t>
      </w:r>
      <w:r w:rsidRPr="006E7BD3">
        <w:t>.</w:t>
      </w:r>
    </w:p>
    <w:p w14:paraId="06B38D51" w14:textId="7320F17C" w:rsidR="006E7BD3" w:rsidRPr="006E7BD3" w:rsidRDefault="006E7BD3" w:rsidP="006E7BD3">
      <w:r w:rsidRPr="006E7BD3">
        <w:t xml:space="preserve">Vaping is </w:t>
      </w:r>
      <w:r w:rsidRPr="006E7BD3">
        <w:rPr>
          <w:b/>
          <w:bCs/>
        </w:rPr>
        <w:t>not permitted inside any Club building</w:t>
      </w:r>
      <w:r w:rsidRPr="006E7BD3">
        <w:t xml:space="preserve"> and should only take place </w:t>
      </w:r>
      <w:r w:rsidRPr="006E7BD3">
        <w:rPr>
          <w:b/>
          <w:bCs/>
        </w:rPr>
        <w:t>away from the Club patio</w:t>
      </w:r>
      <w:r w:rsidR="004042C9">
        <w:rPr>
          <w:b/>
          <w:bCs/>
        </w:rPr>
        <w:t>, balcony</w:t>
      </w:r>
      <w:r w:rsidR="00CC084F">
        <w:rPr>
          <w:b/>
          <w:bCs/>
        </w:rPr>
        <w:t xml:space="preserve"> and tennis courts</w:t>
      </w:r>
      <w:r>
        <w:rPr>
          <w:b/>
          <w:bCs/>
        </w:rPr>
        <w:t>,</w:t>
      </w:r>
      <w:r w:rsidRPr="006E7BD3">
        <w:rPr>
          <w:b/>
          <w:bCs/>
        </w:rPr>
        <w:t xml:space="preserve"> and away from other members, guests, visitors and junior activities</w:t>
      </w:r>
      <w:r w:rsidRPr="006E7BD3">
        <w:t>.</w:t>
      </w:r>
    </w:p>
    <w:p w14:paraId="31410D35" w14:textId="77777777" w:rsidR="006E7BD3" w:rsidRPr="006E7BD3" w:rsidRDefault="006E7BD3" w:rsidP="006E7BD3">
      <w:r w:rsidRPr="006E7BD3">
        <w:t>Members are expected to exercise good judgement when vaping and should avoid doing so in any location where vapour may cause discomfort or detract from the enjoyment of other Club users.</w:t>
      </w:r>
    </w:p>
    <w:p w14:paraId="27A4673F" w14:textId="77777777" w:rsidR="006E7BD3" w:rsidRPr="006E7BD3" w:rsidRDefault="006E7BD3" w:rsidP="006E7BD3">
      <w:r w:rsidRPr="006E7BD3">
        <w:t>If requested by a member of staff, Club officer or member of the Management Committee, individuals must move to a more appropriate location or cease vaping.</w:t>
      </w:r>
    </w:p>
    <w:p w14:paraId="32838706" w14:textId="2693D09B" w:rsidR="00FE378A" w:rsidRDefault="00931AC2">
      <w:r>
        <w:rPr>
          <w:b/>
          <w:sz w:val="24"/>
        </w:rPr>
        <w:t xml:space="preserve">5. </w:t>
      </w:r>
      <w:r w:rsidR="00F20DAE" w:rsidRPr="00F20DAE">
        <w:rPr>
          <w:b/>
          <w:sz w:val="24"/>
        </w:rPr>
        <w:t>Responsibilities</w:t>
      </w:r>
    </w:p>
    <w:p w14:paraId="0EDA3968" w14:textId="77777777" w:rsidR="00F20DAE" w:rsidRPr="00F20DAE" w:rsidRDefault="00F20DAE" w:rsidP="00F20DAE">
      <w:r w:rsidRPr="00F20DAE">
        <w:t>Members are expected to support the Club's commitment to providing a welcoming, healthy and family-friendly environment.</w:t>
      </w:r>
    </w:p>
    <w:p w14:paraId="64D9127C" w14:textId="77777777" w:rsidR="00F20DAE" w:rsidRPr="00F20DAE" w:rsidRDefault="00F20DAE" w:rsidP="00F20DAE">
      <w:r w:rsidRPr="00F20DAE">
        <w:t>Members are responsible for ensuring that any guests attending with them comply with this policy whilst on Club premises.</w:t>
      </w:r>
    </w:p>
    <w:p w14:paraId="76A718BA" w14:textId="77777777" w:rsidR="00F20DAE" w:rsidRPr="00F20DAE" w:rsidRDefault="00F20DAE" w:rsidP="00F20DAE">
      <w:r w:rsidRPr="00F20DAE">
        <w:t>Courtesy and consideration for other members should always be exercised.</w:t>
      </w:r>
    </w:p>
    <w:p w14:paraId="7E8F4332" w14:textId="13E422E4" w:rsidR="00FE378A" w:rsidRDefault="00931AC2">
      <w:r>
        <w:rPr>
          <w:b/>
          <w:sz w:val="24"/>
        </w:rPr>
        <w:t xml:space="preserve">6. </w:t>
      </w:r>
      <w:r w:rsidR="00F20DAE" w:rsidRPr="00F20DAE">
        <w:rPr>
          <w:b/>
          <w:sz w:val="24"/>
        </w:rPr>
        <w:t>Disposal</w:t>
      </w:r>
    </w:p>
    <w:p w14:paraId="05025172" w14:textId="77777777" w:rsidR="00F20DAE" w:rsidRPr="00F20DAE" w:rsidRDefault="00F20DAE" w:rsidP="00F20DAE">
      <w:r w:rsidRPr="00F20DAE">
        <w:t>Smoking or vaping waste, including disposable vapes, vape cartridges and associated litter, must be disposed of responsibly using the appropriate waste bins.</w:t>
      </w:r>
    </w:p>
    <w:p w14:paraId="44FB3D75" w14:textId="77777777" w:rsidR="00F20DAE" w:rsidRPr="00F20DAE" w:rsidRDefault="00F20DAE" w:rsidP="00F20DAE">
      <w:r w:rsidRPr="00F20DAE">
        <w:t>No smoking or vaping related waste should be left anywhere on Club premises.</w:t>
      </w:r>
    </w:p>
    <w:p w14:paraId="354EAD4E" w14:textId="77777777" w:rsidR="00FE378A" w:rsidRDefault="00931AC2">
      <w:r>
        <w:rPr>
          <w:b/>
          <w:sz w:val="24"/>
        </w:rPr>
        <w:t>7. Non-Compliance</w:t>
      </w:r>
    </w:p>
    <w:p w14:paraId="511E7329" w14:textId="77777777" w:rsidR="00F20DAE" w:rsidRPr="00F20DAE" w:rsidRDefault="00F20DAE" w:rsidP="00F20DAE">
      <w:r w:rsidRPr="00F20DAE">
        <w:t>Anyone failing to comply with this policy may be reminded of the Club's requirements by a member of staff, Club officer or member of the Management Committee.</w:t>
      </w:r>
    </w:p>
    <w:p w14:paraId="3498E948" w14:textId="77777777" w:rsidR="004042C9" w:rsidRDefault="00F20DAE" w:rsidP="00F20DAE">
      <w:r w:rsidRPr="00F20DAE">
        <w:t>Repeated or serious breaches may be dealt with under the Club Rules and, where appropriate, the Club's disciplinary procedures.</w:t>
      </w:r>
      <w:r w:rsidR="00CC084F">
        <w:t xml:space="preserve">  </w:t>
      </w:r>
    </w:p>
    <w:p w14:paraId="3C5EB140" w14:textId="1E2961C8" w:rsidR="00F20DAE" w:rsidRPr="00F20DAE" w:rsidRDefault="00F20DAE" w:rsidP="00F20DAE">
      <w:r w:rsidRPr="00F20DAE">
        <w:t>Visitors who refuse to comply may be asked to leave the Club premises.</w:t>
      </w:r>
    </w:p>
    <w:p w14:paraId="3F3D92A2" w14:textId="77777777" w:rsidR="00FE378A" w:rsidRDefault="00931AC2">
      <w:r>
        <w:rPr>
          <w:b/>
          <w:sz w:val="24"/>
        </w:rPr>
        <w:t>8. Review</w:t>
      </w:r>
    </w:p>
    <w:p w14:paraId="6790089D" w14:textId="77777777" w:rsidR="00F20DAE" w:rsidRDefault="00F20DAE">
      <w:r w:rsidRPr="00F20DAE">
        <w:t>This policy will be reviewed periodically by the Management Committee to ensure it remains appropriate for the operation of the Club.</w:t>
      </w:r>
    </w:p>
    <w:p w14:paraId="01AB91D4" w14:textId="5BEB28FB" w:rsidR="00FE378A" w:rsidRDefault="00931AC2">
      <w:r>
        <w:t>Updated July 2026</w:t>
      </w:r>
    </w:p>
    <w:sectPr w:rsidR="00FE378A" w:rsidSect="004042C9">
      <w:headerReference w:type="default" r:id="rId10"/>
      <w:footerReference w:type="default" r:id="rId11"/>
      <w:pgSz w:w="11906" w:h="16838" w:code="9"/>
      <w:pgMar w:top="2268" w:right="726" w:bottom="1843" w:left="851"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26EA" w14:textId="77777777" w:rsidR="00D86257" w:rsidRDefault="00D86257" w:rsidP="005A44FF">
      <w:pPr>
        <w:spacing w:after="0" w:line="240" w:lineRule="auto"/>
      </w:pPr>
      <w:r>
        <w:separator/>
      </w:r>
    </w:p>
  </w:endnote>
  <w:endnote w:type="continuationSeparator" w:id="0">
    <w:p w14:paraId="50124A8D" w14:textId="77777777" w:rsidR="00D86257" w:rsidRDefault="00D86257" w:rsidP="005A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B78A" w14:textId="77777777" w:rsidR="00C672FF" w:rsidRDefault="003E3DFC">
    <w:pPr>
      <w:pStyle w:val="Footer"/>
    </w:pPr>
    <w:r>
      <w:rPr>
        <w:noProof/>
        <w:lang w:val="en-US"/>
      </w:rPr>
      <mc:AlternateContent>
        <mc:Choice Requires="wps">
          <w:drawing>
            <wp:anchor distT="0" distB="0" distL="114300" distR="114300" simplePos="0" relativeHeight="251679744" behindDoc="0" locked="0" layoutInCell="1" allowOverlap="1" wp14:anchorId="2978E102" wp14:editId="1D5CC91E">
              <wp:simplePos x="0" y="0"/>
              <wp:positionH relativeFrom="margin">
                <wp:posOffset>-91440</wp:posOffset>
              </wp:positionH>
              <wp:positionV relativeFrom="paragraph">
                <wp:posOffset>38735</wp:posOffset>
              </wp:positionV>
              <wp:extent cx="3253740" cy="228600"/>
              <wp:effectExtent l="0" t="0" r="3810" b="0"/>
              <wp:wrapNone/>
              <wp:docPr id="9" name="Text Box 9"/>
              <wp:cNvGraphicFramePr/>
              <a:graphic xmlns:a="http://schemas.openxmlformats.org/drawingml/2006/main">
                <a:graphicData uri="http://schemas.microsoft.com/office/word/2010/wordprocessingShape">
                  <wps:wsp>
                    <wps:cNvSpPr txBox="1"/>
                    <wps:spPr>
                      <a:xfrm>
                        <a:off x="0" y="0"/>
                        <a:ext cx="3253740" cy="228600"/>
                      </a:xfrm>
                      <a:prstGeom prst="rect">
                        <a:avLst/>
                      </a:prstGeom>
                      <a:solidFill>
                        <a:schemeClr val="lt1"/>
                      </a:solidFill>
                      <a:ln w="6350">
                        <a:noFill/>
                      </a:ln>
                    </wps:spPr>
                    <wps:txbx>
                      <w:txbxContent>
                        <w:p w14:paraId="01361087" w14:textId="77777777" w:rsidR="003E3DFC" w:rsidRPr="00F91519" w:rsidRDefault="003E3DFC" w:rsidP="003E3DFC">
                          <w:pPr>
                            <w:spacing w:after="0" w:line="240" w:lineRule="auto"/>
                            <w:rPr>
                              <w:b/>
                              <w:sz w:val="18"/>
                              <w:szCs w:val="18"/>
                              <w:lang w:val="en-US"/>
                            </w:rPr>
                          </w:pPr>
                          <w:r w:rsidRPr="00F91519">
                            <w:rPr>
                              <w:b/>
                              <w:sz w:val="18"/>
                              <w:szCs w:val="18"/>
                              <w:lang w:val="en-US"/>
                            </w:rPr>
                            <w:t xml:space="preserve">VAT No. </w:t>
                          </w:r>
                          <w:r w:rsidRPr="00F91519">
                            <w:rPr>
                              <w:sz w:val="18"/>
                              <w:szCs w:val="18"/>
                              <w:lang w:val="en-US"/>
                            </w:rPr>
                            <w:t xml:space="preserve">272852247  </w:t>
                          </w:r>
                          <w:r w:rsidRPr="00F91519">
                            <w:rPr>
                              <w:b/>
                              <w:sz w:val="18"/>
                              <w:szCs w:val="18"/>
                              <w:lang w:val="en-US"/>
                            </w:rPr>
                            <w:t xml:space="preserve"> Company No. </w:t>
                          </w:r>
                          <w:r w:rsidRPr="00F91519">
                            <w:rPr>
                              <w:sz w:val="18"/>
                              <w:szCs w:val="18"/>
                              <w:lang w:val="en-US"/>
                            </w:rPr>
                            <w:t>00230292</w:t>
                          </w:r>
                          <w:r w:rsidRPr="00F91519">
                            <w:rPr>
                              <w:b/>
                              <w:sz w:val="18"/>
                              <w:szCs w:val="18"/>
                              <w:lang w:val="en-US"/>
                            </w:rPr>
                            <w:t xml:space="preserve">   </w:t>
                          </w:r>
                        </w:p>
                        <w:p w14:paraId="1224AD37" w14:textId="77777777" w:rsidR="003E3DFC" w:rsidRDefault="003E3DFC" w:rsidP="003E3D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78E102" id="_x0000_t202" coordsize="21600,21600" o:spt="202" path="m,l,21600r21600,l21600,xe">
              <v:stroke joinstyle="miter"/>
              <v:path gradientshapeok="t" o:connecttype="rect"/>
            </v:shapetype>
            <v:shape id="Text Box 9" o:spid="_x0000_s1028" type="#_x0000_t202" style="position:absolute;margin-left:-7.2pt;margin-top:3.05pt;width:256.2pt;height:18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" fillcolor="white [3201]" stroked="f" strokeweight=".5pt">
              <v:textbox>
                <w:txbxContent>
                  <w:p w14:paraId="01361087" w14:textId="77777777" w:rsidR="003E3DFC" w:rsidRPr="00F91519" w:rsidRDefault="003E3DFC" w:rsidP="003E3DFC">
                    <w:pPr>
                      <w:spacing w:after="0" w:line="240" w:lineRule="auto"/>
                      <w:rPr>
                        <w:b/>
                        <w:sz w:val="18"/>
                        <w:szCs w:val="18"/>
                        <w:lang w:val="en-US"/>
                      </w:rPr>
                    </w:pPr>
                    <w:r w:rsidRPr="00F91519">
                      <w:rPr>
                        <w:b/>
                        <w:sz w:val="18"/>
                        <w:szCs w:val="18"/>
                        <w:lang w:val="en-US"/>
                      </w:rPr>
                      <w:t xml:space="preserve">VAT No. </w:t>
                    </w:r>
                    <w:r w:rsidRPr="00F91519">
                      <w:rPr>
                        <w:sz w:val="18"/>
                        <w:szCs w:val="18"/>
                        <w:lang w:val="en-US"/>
                      </w:rPr>
                      <w:t xml:space="preserve">272852247  </w:t>
                    </w:r>
                    <w:r w:rsidRPr="00F91519">
                      <w:rPr>
                        <w:b/>
                        <w:sz w:val="18"/>
                        <w:szCs w:val="18"/>
                        <w:lang w:val="en-US"/>
                      </w:rPr>
                      <w:t xml:space="preserve"> Company No. </w:t>
                    </w:r>
                    <w:r w:rsidRPr="00F91519">
                      <w:rPr>
                        <w:sz w:val="18"/>
                        <w:szCs w:val="18"/>
                        <w:lang w:val="en-US"/>
                      </w:rPr>
                      <w:t>00230292</w:t>
                    </w:r>
                    <w:r w:rsidRPr="00F91519">
                      <w:rPr>
                        <w:b/>
                        <w:sz w:val="18"/>
                        <w:szCs w:val="18"/>
                        <w:lang w:val="en-US"/>
                      </w:rPr>
                      <w:t xml:space="preserve">   </w:t>
                    </w:r>
                  </w:p>
                  <w:p w14:paraId="1224AD37" w14:textId="77777777" w:rsidR="003E3DFC" w:rsidRDefault="003E3DFC" w:rsidP="003E3DFC"/>
                </w:txbxContent>
              </v:textbox>
              <w10:wrap anchorx="margin"/>
            </v:shape>
          </w:pict>
        </mc:Fallback>
      </mc:AlternateContent>
    </w:r>
    <w:r>
      <w:rPr>
        <w:b/>
        <w:noProof/>
      </w:rPr>
      <w:drawing>
        <wp:anchor distT="0" distB="0" distL="114300" distR="114300" simplePos="0" relativeHeight="251666432" behindDoc="0" locked="0" layoutInCell="1" allowOverlap="1" wp14:anchorId="0B9C5101" wp14:editId="06DC4352">
          <wp:simplePos x="0" y="0"/>
          <wp:positionH relativeFrom="margin">
            <wp:posOffset>1597660</wp:posOffset>
          </wp:positionH>
          <wp:positionV relativeFrom="paragraph">
            <wp:posOffset>-539115</wp:posOffset>
          </wp:positionV>
          <wp:extent cx="1439545" cy="434975"/>
          <wp:effectExtent l="0" t="0" r="8255" b="3175"/>
          <wp:wrapThrough wrapText="bothSides">
            <wp:wrapPolygon edited="0">
              <wp:start x="1429" y="0"/>
              <wp:lineTo x="0" y="2838"/>
              <wp:lineTo x="0" y="15136"/>
              <wp:lineTo x="858" y="20812"/>
              <wp:lineTo x="1429" y="20812"/>
              <wp:lineTo x="12291" y="20812"/>
              <wp:lineTo x="21438" y="17974"/>
              <wp:lineTo x="21438" y="5676"/>
              <wp:lineTo x="4859" y="0"/>
              <wp:lineTo x="1429" y="0"/>
            </wp:wrapPolygon>
          </wp:wrapThrough>
          <wp:docPr id="1793303709" name="Picture 179330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land Squash Logo.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34975"/>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67456" behindDoc="0" locked="0" layoutInCell="1" allowOverlap="1" wp14:anchorId="4B0F5DDB" wp14:editId="279075D3">
          <wp:simplePos x="0" y="0"/>
          <wp:positionH relativeFrom="margin">
            <wp:posOffset>-83820</wp:posOffset>
          </wp:positionH>
          <wp:positionV relativeFrom="paragraph">
            <wp:posOffset>-607695</wp:posOffset>
          </wp:positionV>
          <wp:extent cx="1439545" cy="579120"/>
          <wp:effectExtent l="0" t="0" r="0" b="0"/>
          <wp:wrapNone/>
          <wp:docPr id="1933361682" name="Picture 193336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A Logo.png"/>
                  <pic:cNvPicPr/>
                </pic:nvPicPr>
                <pic:blipFill>
                  <a:blip r:embed="rId2">
                    <a:extLst>
                      <a:ext uri="{28A0092B-C50C-407E-A947-70E740481C1C}">
                        <a14:useLocalDpi xmlns:a14="http://schemas.microsoft.com/office/drawing/2010/main" val="0"/>
                      </a:ext>
                    </a:extLst>
                  </a:blip>
                  <a:stretch>
                    <a:fillRect/>
                  </a:stretch>
                </pic:blipFill>
                <pic:spPr>
                  <a:xfrm>
                    <a:off x="0" y="0"/>
                    <a:ext cx="1439545" cy="579120"/>
                  </a:xfrm>
                  <a:prstGeom prst="rect">
                    <a:avLst/>
                  </a:prstGeom>
                </pic:spPr>
              </pic:pic>
            </a:graphicData>
          </a:graphic>
          <wp14:sizeRelH relativeFrom="margin">
            <wp14:pctWidth>0</wp14:pctWidth>
          </wp14:sizeRelH>
          <wp14:sizeRelV relativeFrom="margin">
            <wp14:pctHeight>0</wp14:pctHeight>
          </wp14:sizeRelV>
        </wp:anchor>
      </w:drawing>
    </w:r>
    <w:r w:rsidR="004841AF" w:rsidRPr="00A75A86">
      <w:rPr>
        <w:b/>
        <w:noProof/>
      </w:rPr>
      <mc:AlternateContent>
        <mc:Choice Requires="wps">
          <w:drawing>
            <wp:anchor distT="0" distB="0" distL="114300" distR="114300" simplePos="0" relativeHeight="251665408" behindDoc="0" locked="0" layoutInCell="1" allowOverlap="1" wp14:anchorId="6C04DC44" wp14:editId="11831AE3">
              <wp:simplePos x="0" y="0"/>
              <wp:positionH relativeFrom="margin">
                <wp:posOffset>3025775</wp:posOffset>
              </wp:positionH>
              <wp:positionV relativeFrom="paragraph">
                <wp:posOffset>-601345</wp:posOffset>
              </wp:positionV>
              <wp:extent cx="3444875" cy="906780"/>
              <wp:effectExtent l="0" t="0" r="3175" b="7620"/>
              <wp:wrapNone/>
              <wp:docPr id="7" name="Text Box 7"/>
              <wp:cNvGraphicFramePr/>
              <a:graphic xmlns:a="http://schemas.openxmlformats.org/drawingml/2006/main">
                <a:graphicData uri="http://schemas.microsoft.com/office/word/2010/wordprocessingShape">
                  <wps:wsp>
                    <wps:cNvSpPr txBox="1"/>
                    <wps:spPr>
                      <a:xfrm>
                        <a:off x="0" y="0"/>
                        <a:ext cx="3444875" cy="906780"/>
                      </a:xfrm>
                      <a:prstGeom prst="rect">
                        <a:avLst/>
                      </a:prstGeom>
                      <a:solidFill>
                        <a:schemeClr val="lt1"/>
                      </a:solidFill>
                      <a:ln w="6350">
                        <a:noFill/>
                      </a:ln>
                    </wps:spPr>
                    <wps:txbx>
                      <w:txbxContent>
                        <w:p w14:paraId="7207D30E" w14:textId="77777777" w:rsidR="00EA27E7" w:rsidRPr="00CF08B7" w:rsidRDefault="00C672FF" w:rsidP="00041BA9">
                          <w:pPr>
                            <w:spacing w:after="0"/>
                            <w:jc w:val="right"/>
                            <w:rPr>
                              <w:lang w:val="en-US"/>
                            </w:rPr>
                          </w:pPr>
                          <w:r w:rsidRPr="00CF08B7">
                            <w:rPr>
                              <w:b/>
                              <w:lang w:val="en-US"/>
                            </w:rPr>
                            <w:t>Leamington Lawn Tennis &amp; Squash Club</w:t>
                          </w:r>
                        </w:p>
                        <w:p w14:paraId="3138B982" w14:textId="77777777" w:rsidR="00EA27E7" w:rsidRPr="00CF08B7" w:rsidRDefault="00C672FF" w:rsidP="00041BA9">
                          <w:pPr>
                            <w:spacing w:after="0"/>
                            <w:jc w:val="right"/>
                            <w:rPr>
                              <w:lang w:val="en-US"/>
                            </w:rPr>
                          </w:pPr>
                          <w:r w:rsidRPr="00CF08B7">
                            <w:rPr>
                              <w:lang w:val="en-US"/>
                            </w:rPr>
                            <w:t>Guys Cliffe Avenue</w:t>
                          </w:r>
                          <w:r w:rsidR="006B3E14" w:rsidRPr="00CF08B7">
                            <w:rPr>
                              <w:lang w:val="en-US"/>
                            </w:rPr>
                            <w:t xml:space="preserve">, </w:t>
                          </w:r>
                          <w:r w:rsidRPr="00CF08B7">
                            <w:rPr>
                              <w:lang w:val="en-US"/>
                            </w:rPr>
                            <w:t>Leamington Spa</w:t>
                          </w:r>
                        </w:p>
                        <w:p w14:paraId="6831845E" w14:textId="77777777" w:rsidR="00C672FF" w:rsidRPr="00F12643" w:rsidRDefault="00C672FF" w:rsidP="00041BA9">
                          <w:pPr>
                            <w:spacing w:after="0"/>
                            <w:jc w:val="right"/>
                            <w:rPr>
                              <w:lang w:val="de-DE"/>
                            </w:rPr>
                          </w:pPr>
                          <w:r w:rsidRPr="00F12643">
                            <w:rPr>
                              <w:lang w:val="de-DE"/>
                            </w:rPr>
                            <w:t>Warwickshire</w:t>
                          </w:r>
                          <w:r w:rsidR="006B3E14" w:rsidRPr="00F12643">
                            <w:rPr>
                              <w:lang w:val="de-DE"/>
                            </w:rPr>
                            <w:t>,</w:t>
                          </w:r>
                          <w:r w:rsidR="00EA27E7" w:rsidRPr="00F12643">
                            <w:rPr>
                              <w:lang w:val="de-DE"/>
                            </w:rPr>
                            <w:t xml:space="preserve"> </w:t>
                          </w:r>
                          <w:r w:rsidRPr="00F12643">
                            <w:rPr>
                              <w:lang w:val="de-DE"/>
                            </w:rPr>
                            <w:t>CV32 6LZ</w:t>
                          </w:r>
                        </w:p>
                        <w:p w14:paraId="4EB009AD" w14:textId="77777777" w:rsidR="00CF08B7" w:rsidRPr="00F12643" w:rsidRDefault="00CF08B7" w:rsidP="00041BA9">
                          <w:pPr>
                            <w:spacing w:after="0" w:line="240" w:lineRule="auto"/>
                            <w:jc w:val="right"/>
                            <w:rPr>
                              <w:sz w:val="8"/>
                              <w:szCs w:val="8"/>
                              <w:lang w:val="de-DE"/>
                            </w:rPr>
                          </w:pPr>
                        </w:p>
                        <w:p w14:paraId="52701188" w14:textId="77777777" w:rsidR="00C672FF" w:rsidRPr="00F12643" w:rsidRDefault="007F2751" w:rsidP="00041BA9">
                          <w:pPr>
                            <w:jc w:val="right"/>
                            <w:rPr>
                              <w:sz w:val="18"/>
                              <w:szCs w:val="18"/>
                              <w:lang w:val="de-DE"/>
                            </w:rPr>
                          </w:pPr>
                          <w:r w:rsidRPr="00F12643">
                            <w:rPr>
                              <w:lang w:val="de-DE"/>
                            </w:rPr>
                            <w:t>www.lltsc.co.uk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4DC44" id="Text Box 7" o:spid="_x0000_s1029" type="#_x0000_t202" style="position:absolute;margin-left:238.25pt;margin-top:-47.35pt;width:271.25pt;height:7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" fillcolor="white [3201]" stroked="f" strokeweight=".5pt">
              <v:textbox>
                <w:txbxContent>
                  <w:p w14:paraId="7207D30E" w14:textId="77777777" w:rsidR="00EA27E7" w:rsidRPr="00CF08B7" w:rsidRDefault="00C672FF" w:rsidP="00041BA9">
                    <w:pPr>
                      <w:spacing w:after="0"/>
                      <w:jc w:val="right"/>
                      <w:rPr>
                        <w:lang w:val="en-US"/>
                      </w:rPr>
                    </w:pPr>
                    <w:r w:rsidRPr="00CF08B7">
                      <w:rPr>
                        <w:b/>
                        <w:lang w:val="en-US"/>
                      </w:rPr>
                      <w:t>Leamington Lawn Tennis &amp; Squash Club</w:t>
                    </w:r>
                  </w:p>
                  <w:p w14:paraId="3138B982" w14:textId="77777777" w:rsidR="00EA27E7" w:rsidRPr="00CF08B7" w:rsidRDefault="00C672FF" w:rsidP="00041BA9">
                    <w:pPr>
                      <w:spacing w:after="0"/>
                      <w:jc w:val="right"/>
                      <w:rPr>
                        <w:lang w:val="en-US"/>
                      </w:rPr>
                    </w:pPr>
                    <w:r w:rsidRPr="00CF08B7">
                      <w:rPr>
                        <w:lang w:val="en-US"/>
                      </w:rPr>
                      <w:t>Guys Cliffe Avenue</w:t>
                    </w:r>
                    <w:r w:rsidR="006B3E14" w:rsidRPr="00CF08B7">
                      <w:rPr>
                        <w:lang w:val="en-US"/>
                      </w:rPr>
                      <w:t xml:space="preserve">, </w:t>
                    </w:r>
                    <w:r w:rsidRPr="00CF08B7">
                      <w:rPr>
                        <w:lang w:val="en-US"/>
                      </w:rPr>
                      <w:t>Leamington Spa</w:t>
                    </w:r>
                  </w:p>
                  <w:p w14:paraId="6831845E" w14:textId="77777777" w:rsidR="00C672FF" w:rsidRPr="00F12643" w:rsidRDefault="00C672FF" w:rsidP="00041BA9">
                    <w:pPr>
                      <w:spacing w:after="0"/>
                      <w:jc w:val="right"/>
                      <w:rPr>
                        <w:lang w:val="de-DE"/>
                      </w:rPr>
                    </w:pPr>
                    <w:r w:rsidRPr="00F12643">
                      <w:rPr>
                        <w:lang w:val="de-DE"/>
                      </w:rPr>
                      <w:t>Warwickshire</w:t>
                    </w:r>
                    <w:r w:rsidR="006B3E14" w:rsidRPr="00F12643">
                      <w:rPr>
                        <w:lang w:val="de-DE"/>
                      </w:rPr>
                      <w:t>,</w:t>
                    </w:r>
                    <w:r w:rsidR="00EA27E7" w:rsidRPr="00F12643">
                      <w:rPr>
                        <w:lang w:val="de-DE"/>
                      </w:rPr>
                      <w:t xml:space="preserve"> </w:t>
                    </w:r>
                    <w:r w:rsidRPr="00F12643">
                      <w:rPr>
                        <w:lang w:val="de-DE"/>
                      </w:rPr>
                      <w:t>CV32 6LZ</w:t>
                    </w:r>
                  </w:p>
                  <w:p w14:paraId="4EB009AD" w14:textId="77777777" w:rsidR="00CF08B7" w:rsidRPr="00F12643" w:rsidRDefault="00CF08B7" w:rsidP="00041BA9">
                    <w:pPr>
                      <w:spacing w:after="0" w:line="240" w:lineRule="auto"/>
                      <w:jc w:val="right"/>
                      <w:rPr>
                        <w:sz w:val="8"/>
                        <w:szCs w:val="8"/>
                        <w:lang w:val="de-DE"/>
                      </w:rPr>
                    </w:pPr>
                  </w:p>
                  <w:p w14:paraId="52701188" w14:textId="77777777" w:rsidR="00C672FF" w:rsidRPr="00F12643" w:rsidRDefault="007F2751" w:rsidP="00041BA9">
                    <w:pPr>
                      <w:jc w:val="right"/>
                      <w:rPr>
                        <w:sz w:val="18"/>
                        <w:szCs w:val="18"/>
                        <w:lang w:val="de-DE"/>
                      </w:rPr>
                    </w:pPr>
                    <w:r w:rsidRPr="00F12643">
                      <w:rPr>
                        <w:lang w:val="de-DE"/>
                      </w:rPr>
                      <w:t>www.lltsc.co.uk</w:t>
                    </w:r>
                  </w:p>
                </w:txbxContent>
              </v:textbox>
              <w10:wrap anchorx="margin"/>
            </v:shape>
          </w:pict>
        </mc:Fallback>
      </mc:AlternateContent>
    </w:r>
    <w:r w:rsidR="00322F91">
      <w:rPr>
        <w:noProof/>
      </w:rPr>
      <mc:AlternateContent>
        <mc:Choice Requires="wps">
          <w:drawing>
            <wp:anchor distT="0" distB="0" distL="114300" distR="114300" simplePos="0" relativeHeight="251676672" behindDoc="0" locked="0" layoutInCell="1" allowOverlap="1" wp14:anchorId="6DAB2571" wp14:editId="59C85BFB">
              <wp:simplePos x="0" y="0"/>
              <wp:positionH relativeFrom="margin">
                <wp:align>left</wp:align>
              </wp:positionH>
              <wp:positionV relativeFrom="paragraph">
                <wp:posOffset>-608965</wp:posOffset>
              </wp:positionV>
              <wp:extent cx="6372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372000" cy="0"/>
                      </a:xfrm>
                      <a:prstGeom prst="line">
                        <a:avLst/>
                      </a:prstGeom>
                      <a:ln>
                        <a:solidFill>
                          <a:srgbClr val="A7C638"/>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1B03CC43" id="Straight Connector 14" o:spid="_x0000_s1026" style="position:absolute;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7.95pt" to="501.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" strokecolor="#a7c638"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CB0D" w14:textId="77777777" w:rsidR="00D86257" w:rsidRDefault="00D86257" w:rsidP="005A44FF">
      <w:pPr>
        <w:spacing w:after="0" w:line="240" w:lineRule="auto"/>
      </w:pPr>
      <w:r>
        <w:separator/>
      </w:r>
    </w:p>
  </w:footnote>
  <w:footnote w:type="continuationSeparator" w:id="0">
    <w:p w14:paraId="16994BB7" w14:textId="77777777" w:rsidR="00D86257" w:rsidRDefault="00D86257" w:rsidP="005A4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FFA0" w14:textId="77777777" w:rsidR="005A44FF" w:rsidRDefault="00B27418" w:rsidP="003B4C8D">
    <w:pPr>
      <w:pStyle w:val="Header"/>
      <w:ind w:left="284"/>
    </w:pPr>
    <w:r>
      <w:rPr>
        <w:b/>
        <w:noProof/>
        <w:u w:val="single"/>
        <w:lang w:val="en-US"/>
      </w:rPr>
      <mc:AlternateContent>
        <mc:Choice Requires="wps">
          <w:drawing>
            <wp:anchor distT="0" distB="0" distL="114300" distR="114300" simplePos="0" relativeHeight="251686912" behindDoc="0" locked="0" layoutInCell="1" allowOverlap="1" wp14:anchorId="63A9D83D" wp14:editId="208BBEB7">
              <wp:simplePos x="0" y="0"/>
              <wp:positionH relativeFrom="column">
                <wp:posOffset>5334000</wp:posOffset>
              </wp:positionH>
              <wp:positionV relativeFrom="paragraph">
                <wp:posOffset>685165</wp:posOffset>
              </wp:positionV>
              <wp:extent cx="1109345" cy="2590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1109345" cy="259080"/>
                      </a:xfrm>
                      <a:prstGeom prst="rect">
                        <a:avLst/>
                      </a:prstGeom>
                      <a:noFill/>
                      <a:ln w="6350">
                        <a:noFill/>
                      </a:ln>
                    </wps:spPr>
                    <wps:txbx>
                      <w:txbxContent>
                        <w:p w14:paraId="017DE38C" w14:textId="77777777" w:rsidR="007B0DA9" w:rsidRPr="00E50957" w:rsidRDefault="007B0DA9" w:rsidP="007B0DA9">
                          <w:pPr>
                            <w:jc w:val="right"/>
                            <w:rPr>
                              <w:sz w:val="19"/>
                              <w:szCs w:val="19"/>
                              <w:lang w:val="en-US"/>
                            </w:rPr>
                          </w:pPr>
                          <w:r>
                            <w:rPr>
                              <w:sz w:val="19"/>
                              <w:szCs w:val="19"/>
                              <w:lang w:val="en-US"/>
                            </w:rPr>
                            <w:t>c</w:t>
                          </w:r>
                          <w:r w:rsidR="00A91F5F">
                            <w:rPr>
                              <w:sz w:val="19"/>
                              <w:szCs w:val="19"/>
                              <w:lang w:val="en-US"/>
                            </w:rPr>
                            <w:t>raig</w:t>
                          </w:r>
                          <w:r>
                            <w:rPr>
                              <w:sz w:val="19"/>
                              <w:szCs w:val="19"/>
                              <w:lang w:val="en-US"/>
                            </w:rPr>
                            <w:t>@lltsc.co.uk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A9D83D" id="_x0000_t202" coordsize="21600,21600" o:spt="202" path="m,l,21600r21600,l21600,xe">
              <v:stroke joinstyle="miter"/>
              <v:path gradientshapeok="t" o:connecttype="rect"/>
            </v:shapetype>
            <v:shape id="Text Box 21" o:spid="_x0000_s1026" type="#_x0000_t202" style="position:absolute;left:0;text-align:left;margin-left:420pt;margin-top:53.95pt;width:87.35pt;height:20.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" filled="f" stroked="f" strokeweight=".5pt">
              <v:textbox>
                <w:txbxContent>
                  <w:p w14:paraId="017DE38C" w14:textId="77777777" w:rsidR="007B0DA9" w:rsidRPr="00E50957" w:rsidRDefault="007B0DA9" w:rsidP="007B0DA9">
                    <w:pPr>
                      <w:jc w:val="right"/>
                      <w:rPr>
                        <w:sz w:val="19"/>
                        <w:szCs w:val="19"/>
                        <w:lang w:val="en-US"/>
                      </w:rPr>
                    </w:pPr>
                    <w:r>
                      <w:rPr>
                        <w:sz w:val="19"/>
                        <w:szCs w:val="19"/>
                        <w:lang w:val="en-US"/>
                      </w:rPr>
                      <w:t>c</w:t>
                    </w:r>
                    <w:r w:rsidR="00A91F5F">
                      <w:rPr>
                        <w:sz w:val="19"/>
                        <w:szCs w:val="19"/>
                        <w:lang w:val="en-US"/>
                      </w:rPr>
                      <w:t>raig</w:t>
                    </w:r>
                    <w:r>
                      <w:rPr>
                        <w:sz w:val="19"/>
                        <w:szCs w:val="19"/>
                        <w:lang w:val="en-US"/>
                      </w:rPr>
                      <w:t>@lltsc.co.uk</w:t>
                    </w:r>
                  </w:p>
                </w:txbxContent>
              </v:textbox>
            </v:shape>
          </w:pict>
        </mc:Fallback>
      </mc:AlternateContent>
    </w:r>
    <w:r w:rsidR="007B0DA9" w:rsidRPr="00D366DA">
      <w:rPr>
        <w:noProof/>
      </w:rPr>
      <w:drawing>
        <wp:anchor distT="0" distB="0" distL="114300" distR="114300" simplePos="0" relativeHeight="251684864" behindDoc="0" locked="0" layoutInCell="1" allowOverlap="1" wp14:anchorId="1800C9FF" wp14:editId="5D7C77C4">
          <wp:simplePos x="0" y="0"/>
          <wp:positionH relativeFrom="column">
            <wp:posOffset>5332095</wp:posOffset>
          </wp:positionH>
          <wp:positionV relativeFrom="paragraph">
            <wp:posOffset>504190</wp:posOffset>
          </wp:positionV>
          <wp:extent cx="175260" cy="175260"/>
          <wp:effectExtent l="0" t="0" r="0" b="0"/>
          <wp:wrapNone/>
          <wp:docPr id="1270790992" name="Graphic 1270790992"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ceive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5260" cy="175260"/>
                  </a:xfrm>
                  <a:prstGeom prst="rect">
                    <a:avLst/>
                  </a:prstGeom>
                </pic:spPr>
              </pic:pic>
            </a:graphicData>
          </a:graphic>
          <wp14:sizeRelH relativeFrom="margin">
            <wp14:pctWidth>0</wp14:pctWidth>
          </wp14:sizeRelH>
          <wp14:sizeRelV relativeFrom="margin">
            <wp14:pctHeight>0</wp14:pctHeight>
          </wp14:sizeRelV>
        </wp:anchor>
      </w:drawing>
    </w:r>
    <w:r w:rsidR="00F50C48" w:rsidRPr="00F50C48">
      <w:rPr>
        <w:noProof/>
      </w:rPr>
      <mc:AlternateContent>
        <mc:Choice Requires="wps">
          <w:drawing>
            <wp:anchor distT="0" distB="0" distL="114300" distR="114300" simplePos="0" relativeHeight="251681792" behindDoc="0" locked="0" layoutInCell="1" allowOverlap="1" wp14:anchorId="62DCA220" wp14:editId="4F0ADE94">
              <wp:simplePos x="0" y="0"/>
              <wp:positionH relativeFrom="column">
                <wp:posOffset>5345430</wp:posOffset>
              </wp:positionH>
              <wp:positionV relativeFrom="paragraph">
                <wp:posOffset>485140</wp:posOffset>
              </wp:positionV>
              <wp:extent cx="1105535" cy="259080"/>
              <wp:effectExtent l="0" t="0" r="0" b="7620"/>
              <wp:wrapNone/>
              <wp:docPr id="20" name="Text Box 20"/>
              <wp:cNvGraphicFramePr/>
              <a:graphic xmlns:a="http://schemas.openxmlformats.org/drawingml/2006/main">
                <a:graphicData uri="http://schemas.microsoft.com/office/word/2010/wordprocessingShape">
                  <wps:wsp>
                    <wps:cNvSpPr txBox="1"/>
                    <wps:spPr>
                      <a:xfrm>
                        <a:off x="0" y="0"/>
                        <a:ext cx="1105535" cy="259080"/>
                      </a:xfrm>
                      <a:prstGeom prst="rect">
                        <a:avLst/>
                      </a:prstGeom>
                      <a:noFill/>
                      <a:ln w="6350">
                        <a:noFill/>
                      </a:ln>
                    </wps:spPr>
                    <wps:txbx>
                      <w:txbxContent>
                        <w:p w14:paraId="6E98516C" w14:textId="77777777" w:rsidR="00F50C48" w:rsidRPr="00CC04BB" w:rsidRDefault="00F50C48" w:rsidP="00F50C48">
                          <w:pPr>
                            <w:jc w:val="right"/>
                            <w:rPr>
                              <w:sz w:val="20"/>
                              <w:szCs w:val="20"/>
                              <w:lang w:val="en-US"/>
                            </w:rPr>
                          </w:pPr>
                          <w:r w:rsidRPr="00CC04BB">
                            <w:rPr>
                              <w:sz w:val="20"/>
                              <w:szCs w:val="20"/>
                              <w:lang w:val="en-US"/>
                            </w:rPr>
                            <w:t>01926 425845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DCA220" id="Text Box 20" o:spid="_x0000_s1027" type="#_x0000_t202" style="position:absolute;left:0;text-align:left;margin-left:420.9pt;margin-top:38.2pt;width:87.05pt;height:20.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" filled="f" stroked="f" strokeweight=".5pt">
              <v:textbox>
                <w:txbxContent>
                  <w:p w14:paraId="6E98516C" w14:textId="77777777" w:rsidR="00F50C48" w:rsidRPr="00CC04BB" w:rsidRDefault="00F50C48" w:rsidP="00F50C48">
                    <w:pPr>
                      <w:jc w:val="right"/>
                      <w:rPr>
                        <w:sz w:val="20"/>
                        <w:szCs w:val="20"/>
                        <w:lang w:val="en-US"/>
                      </w:rPr>
                    </w:pPr>
                    <w:r w:rsidRPr="00CC04BB">
                      <w:rPr>
                        <w:sz w:val="20"/>
                        <w:szCs w:val="20"/>
                        <w:lang w:val="en-US"/>
                      </w:rPr>
                      <w:t>01926 425845</w:t>
                    </w:r>
                  </w:p>
                </w:txbxContent>
              </v:textbox>
            </v:shape>
          </w:pict>
        </mc:Fallback>
      </mc:AlternateContent>
    </w:r>
    <w:r w:rsidR="00F50C48" w:rsidRPr="00F50C48">
      <w:rPr>
        <w:noProof/>
      </w:rPr>
      <w:drawing>
        <wp:anchor distT="0" distB="0" distL="114300" distR="114300" simplePos="0" relativeHeight="251682816" behindDoc="0" locked="0" layoutInCell="1" allowOverlap="1" wp14:anchorId="71EE91F9" wp14:editId="71D337A6">
          <wp:simplePos x="0" y="0"/>
          <wp:positionH relativeFrom="column">
            <wp:posOffset>5143500</wp:posOffset>
          </wp:positionH>
          <wp:positionV relativeFrom="paragraph">
            <wp:posOffset>704215</wp:posOffset>
          </wp:positionV>
          <wp:extent cx="182880" cy="182880"/>
          <wp:effectExtent l="0" t="0" r="7620" b="7620"/>
          <wp:wrapNone/>
          <wp:docPr id="1194855972" name="Graphic 1194855972"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2880" cy="182880"/>
                  </a:xfrm>
                  <a:prstGeom prst="rect">
                    <a:avLst/>
                  </a:prstGeom>
                </pic:spPr>
              </pic:pic>
            </a:graphicData>
          </a:graphic>
          <wp14:sizeRelH relativeFrom="margin">
            <wp14:pctWidth>0</wp14:pctWidth>
          </wp14:sizeRelH>
          <wp14:sizeRelV relativeFrom="margin">
            <wp14:pctHeight>0</wp14:pctHeight>
          </wp14:sizeRelV>
        </wp:anchor>
      </w:drawing>
    </w:r>
    <w:r w:rsidR="00E50957">
      <w:rPr>
        <w:noProof/>
      </w:rPr>
      <mc:AlternateContent>
        <mc:Choice Requires="wps">
          <w:drawing>
            <wp:anchor distT="0" distB="0" distL="114300" distR="114300" simplePos="0" relativeHeight="251661312" behindDoc="0" locked="0" layoutInCell="1" allowOverlap="1" wp14:anchorId="22AFB2A0" wp14:editId="4714BC3F">
              <wp:simplePos x="0" y="0"/>
              <wp:positionH relativeFrom="column">
                <wp:posOffset>7620</wp:posOffset>
              </wp:positionH>
              <wp:positionV relativeFrom="paragraph">
                <wp:posOffset>1073785</wp:posOffset>
              </wp:positionV>
              <wp:extent cx="637159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71590" cy="0"/>
                      </a:xfrm>
                      <a:prstGeom prst="line">
                        <a:avLst/>
                      </a:prstGeom>
                      <a:ln>
                        <a:solidFill>
                          <a:srgbClr val="A7C638"/>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449ED7D1"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84.55pt" to="502.3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" strokecolor="#a7c638" strokeweight="1.5pt">
              <v:stroke joinstyle="miter"/>
            </v:line>
          </w:pict>
        </mc:Fallback>
      </mc:AlternateContent>
    </w:r>
    <w:r w:rsidR="00E50957">
      <w:rPr>
        <w:noProof/>
      </w:rPr>
      <w:drawing>
        <wp:anchor distT="0" distB="0" distL="114300" distR="114300" simplePos="0" relativeHeight="251659264" behindDoc="0" locked="0" layoutInCell="1" allowOverlap="1" wp14:anchorId="23E2E97B" wp14:editId="6B17256A">
          <wp:simplePos x="0" y="0"/>
          <wp:positionH relativeFrom="column">
            <wp:posOffset>-98425</wp:posOffset>
          </wp:positionH>
          <wp:positionV relativeFrom="paragraph">
            <wp:posOffset>126372</wp:posOffset>
          </wp:positionV>
          <wp:extent cx="3764280" cy="831208"/>
          <wp:effectExtent l="0" t="0" r="0" b="7620"/>
          <wp:wrapNone/>
          <wp:docPr id="771477264" name="Picture 77147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TSC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06918" cy="8406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64C6"/>
    <w:multiLevelType w:val="hybridMultilevel"/>
    <w:tmpl w:val="A7FE39F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CA11F0C"/>
    <w:multiLevelType w:val="multilevel"/>
    <w:tmpl w:val="6D3E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C1F62"/>
    <w:multiLevelType w:val="multilevel"/>
    <w:tmpl w:val="4856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D45B6"/>
    <w:multiLevelType w:val="multilevel"/>
    <w:tmpl w:val="19A2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E5638"/>
    <w:multiLevelType w:val="multilevel"/>
    <w:tmpl w:val="C938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9627C"/>
    <w:multiLevelType w:val="hybridMultilevel"/>
    <w:tmpl w:val="D786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938F6"/>
    <w:multiLevelType w:val="multilevel"/>
    <w:tmpl w:val="E672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40F5E"/>
    <w:multiLevelType w:val="multilevel"/>
    <w:tmpl w:val="64A6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75D0B"/>
    <w:multiLevelType w:val="hybridMultilevel"/>
    <w:tmpl w:val="37BA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55EE0"/>
    <w:multiLevelType w:val="hybridMultilevel"/>
    <w:tmpl w:val="4894C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006063"/>
    <w:multiLevelType w:val="hybridMultilevel"/>
    <w:tmpl w:val="0F22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41158">
    <w:abstractNumId w:val="9"/>
  </w:num>
  <w:num w:numId="2" w16cid:durableId="238944757">
    <w:abstractNumId w:val="10"/>
  </w:num>
  <w:num w:numId="3" w16cid:durableId="1266500405">
    <w:abstractNumId w:val="0"/>
  </w:num>
  <w:num w:numId="4" w16cid:durableId="69666601">
    <w:abstractNumId w:val="5"/>
  </w:num>
  <w:num w:numId="5" w16cid:durableId="1679115792">
    <w:abstractNumId w:val="8"/>
  </w:num>
  <w:num w:numId="6" w16cid:durableId="1642029820">
    <w:abstractNumId w:val="6"/>
  </w:num>
  <w:num w:numId="7" w16cid:durableId="1325088487">
    <w:abstractNumId w:val="2"/>
  </w:num>
  <w:num w:numId="8" w16cid:durableId="1472479108">
    <w:abstractNumId w:val="3"/>
  </w:num>
  <w:num w:numId="9" w16cid:durableId="802620859">
    <w:abstractNumId w:val="4"/>
  </w:num>
  <w:num w:numId="10" w16cid:durableId="1585147259">
    <w:abstractNumId w:val="1"/>
  </w:num>
  <w:num w:numId="11" w16cid:durableId="1906061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8D"/>
    <w:rsid w:val="00002C8D"/>
    <w:rsid w:val="000034AA"/>
    <w:rsid w:val="00041BA9"/>
    <w:rsid w:val="00061127"/>
    <w:rsid w:val="000945B6"/>
    <w:rsid w:val="000A2BA2"/>
    <w:rsid w:val="000A4726"/>
    <w:rsid w:val="00103B36"/>
    <w:rsid w:val="00145B04"/>
    <w:rsid w:val="0015095B"/>
    <w:rsid w:val="00161A4F"/>
    <w:rsid w:val="00176DF5"/>
    <w:rsid w:val="001A25AA"/>
    <w:rsid w:val="001B200C"/>
    <w:rsid w:val="001B6CD7"/>
    <w:rsid w:val="001C6AC3"/>
    <w:rsid w:val="001D61CA"/>
    <w:rsid w:val="002010DE"/>
    <w:rsid w:val="002255D0"/>
    <w:rsid w:val="00232439"/>
    <w:rsid w:val="00305E95"/>
    <w:rsid w:val="00317B19"/>
    <w:rsid w:val="003202F4"/>
    <w:rsid w:val="00322F91"/>
    <w:rsid w:val="003324F0"/>
    <w:rsid w:val="00343AEA"/>
    <w:rsid w:val="00360A8B"/>
    <w:rsid w:val="00366130"/>
    <w:rsid w:val="0037659B"/>
    <w:rsid w:val="003829C7"/>
    <w:rsid w:val="003872F7"/>
    <w:rsid w:val="003908A9"/>
    <w:rsid w:val="003969B1"/>
    <w:rsid w:val="003A5310"/>
    <w:rsid w:val="003A5FC8"/>
    <w:rsid w:val="003B4C8D"/>
    <w:rsid w:val="003D4167"/>
    <w:rsid w:val="003E3DFC"/>
    <w:rsid w:val="003F532C"/>
    <w:rsid w:val="0040292A"/>
    <w:rsid w:val="004042C9"/>
    <w:rsid w:val="00424126"/>
    <w:rsid w:val="00432C50"/>
    <w:rsid w:val="00452B2F"/>
    <w:rsid w:val="004602BA"/>
    <w:rsid w:val="00460500"/>
    <w:rsid w:val="004841AF"/>
    <w:rsid w:val="004A290A"/>
    <w:rsid w:val="004B26B4"/>
    <w:rsid w:val="004B331D"/>
    <w:rsid w:val="004C506B"/>
    <w:rsid w:val="00504573"/>
    <w:rsid w:val="005103B0"/>
    <w:rsid w:val="00521562"/>
    <w:rsid w:val="005A19A0"/>
    <w:rsid w:val="005A44FF"/>
    <w:rsid w:val="005A60C6"/>
    <w:rsid w:val="005B42B0"/>
    <w:rsid w:val="005C5410"/>
    <w:rsid w:val="006426AE"/>
    <w:rsid w:val="00653547"/>
    <w:rsid w:val="00655C6E"/>
    <w:rsid w:val="006607DB"/>
    <w:rsid w:val="006A4A07"/>
    <w:rsid w:val="006B3E14"/>
    <w:rsid w:val="006B79EC"/>
    <w:rsid w:val="006C090C"/>
    <w:rsid w:val="006E364A"/>
    <w:rsid w:val="006E6D25"/>
    <w:rsid w:val="006E7BD3"/>
    <w:rsid w:val="006F4BD1"/>
    <w:rsid w:val="00714867"/>
    <w:rsid w:val="007460A9"/>
    <w:rsid w:val="00792D70"/>
    <w:rsid w:val="007A63D3"/>
    <w:rsid w:val="007B0DA9"/>
    <w:rsid w:val="007B43DA"/>
    <w:rsid w:val="007C78E5"/>
    <w:rsid w:val="007D70D4"/>
    <w:rsid w:val="007F2751"/>
    <w:rsid w:val="0080458F"/>
    <w:rsid w:val="00807EFE"/>
    <w:rsid w:val="00836956"/>
    <w:rsid w:val="00860FC8"/>
    <w:rsid w:val="008906C2"/>
    <w:rsid w:val="008A0E3B"/>
    <w:rsid w:val="008B0244"/>
    <w:rsid w:val="008E5F2B"/>
    <w:rsid w:val="00905EAA"/>
    <w:rsid w:val="00930BC5"/>
    <w:rsid w:val="00931AC2"/>
    <w:rsid w:val="0093416B"/>
    <w:rsid w:val="00934A2C"/>
    <w:rsid w:val="0094210D"/>
    <w:rsid w:val="00944FC9"/>
    <w:rsid w:val="00976E90"/>
    <w:rsid w:val="00983A9C"/>
    <w:rsid w:val="009A5CDE"/>
    <w:rsid w:val="009D61A7"/>
    <w:rsid w:val="009F0A13"/>
    <w:rsid w:val="00A300D7"/>
    <w:rsid w:val="00A3101D"/>
    <w:rsid w:val="00A41F61"/>
    <w:rsid w:val="00A67AE3"/>
    <w:rsid w:val="00A746C7"/>
    <w:rsid w:val="00A75A86"/>
    <w:rsid w:val="00A91F5F"/>
    <w:rsid w:val="00AC52E4"/>
    <w:rsid w:val="00AE7B9B"/>
    <w:rsid w:val="00AF387A"/>
    <w:rsid w:val="00B25C16"/>
    <w:rsid w:val="00B27418"/>
    <w:rsid w:val="00B3218D"/>
    <w:rsid w:val="00B625E3"/>
    <w:rsid w:val="00B83905"/>
    <w:rsid w:val="00B90FC2"/>
    <w:rsid w:val="00BA778F"/>
    <w:rsid w:val="00BB7191"/>
    <w:rsid w:val="00BB7EB3"/>
    <w:rsid w:val="00BE12CE"/>
    <w:rsid w:val="00C06761"/>
    <w:rsid w:val="00C3375E"/>
    <w:rsid w:val="00C50624"/>
    <w:rsid w:val="00C52986"/>
    <w:rsid w:val="00C672FF"/>
    <w:rsid w:val="00C92119"/>
    <w:rsid w:val="00CB458A"/>
    <w:rsid w:val="00CC04BB"/>
    <w:rsid w:val="00CC084F"/>
    <w:rsid w:val="00CD09F1"/>
    <w:rsid w:val="00CD3626"/>
    <w:rsid w:val="00CF08B7"/>
    <w:rsid w:val="00D1082D"/>
    <w:rsid w:val="00D366DA"/>
    <w:rsid w:val="00D42D07"/>
    <w:rsid w:val="00D620C4"/>
    <w:rsid w:val="00D625B2"/>
    <w:rsid w:val="00D73D5E"/>
    <w:rsid w:val="00D80A38"/>
    <w:rsid w:val="00D86257"/>
    <w:rsid w:val="00DA2B54"/>
    <w:rsid w:val="00DE5DF8"/>
    <w:rsid w:val="00DE6F6F"/>
    <w:rsid w:val="00E45D24"/>
    <w:rsid w:val="00E4719E"/>
    <w:rsid w:val="00E50957"/>
    <w:rsid w:val="00E531F3"/>
    <w:rsid w:val="00E67F56"/>
    <w:rsid w:val="00E80C4D"/>
    <w:rsid w:val="00E85C53"/>
    <w:rsid w:val="00EA27E7"/>
    <w:rsid w:val="00EB01FF"/>
    <w:rsid w:val="00F12643"/>
    <w:rsid w:val="00F20DAE"/>
    <w:rsid w:val="00F244D2"/>
    <w:rsid w:val="00F30A3F"/>
    <w:rsid w:val="00F50C48"/>
    <w:rsid w:val="00F80575"/>
    <w:rsid w:val="00F84A98"/>
    <w:rsid w:val="00F91519"/>
    <w:rsid w:val="00F94087"/>
    <w:rsid w:val="00F97261"/>
    <w:rsid w:val="00FC71FD"/>
    <w:rsid w:val="00FD4D2E"/>
    <w:rsid w:val="00FE378A"/>
    <w:rsid w:val="00FE5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3482A"/>
  <w15:chartTrackingRefBased/>
  <w15:docId w15:val="{5DB9EC61-20D8-4D11-8099-3C91B695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1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1FF"/>
    <w:rPr>
      <w:rFonts w:ascii="Segoe UI" w:hAnsi="Segoe UI" w:cs="Segoe UI"/>
      <w:sz w:val="18"/>
      <w:szCs w:val="18"/>
    </w:rPr>
  </w:style>
  <w:style w:type="paragraph" w:styleId="Header">
    <w:name w:val="header"/>
    <w:basedOn w:val="Normal"/>
    <w:link w:val="HeaderChar"/>
    <w:uiPriority w:val="99"/>
    <w:unhideWhenUsed/>
    <w:rsid w:val="005A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FF"/>
  </w:style>
  <w:style w:type="paragraph" w:styleId="Footer">
    <w:name w:val="footer"/>
    <w:basedOn w:val="Normal"/>
    <w:link w:val="FooterChar"/>
    <w:uiPriority w:val="99"/>
    <w:unhideWhenUsed/>
    <w:rsid w:val="005A4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4FF"/>
  </w:style>
  <w:style w:type="table" w:styleId="TableGrid">
    <w:name w:val="Table Grid"/>
    <w:basedOn w:val="TableNormal"/>
    <w:uiPriority w:val="39"/>
    <w:rsid w:val="00A7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A86"/>
    <w:pPr>
      <w:ind w:left="720"/>
      <w:contextualSpacing/>
    </w:pPr>
  </w:style>
  <w:style w:type="character" w:styleId="Hyperlink">
    <w:name w:val="Hyperlink"/>
    <w:basedOn w:val="DefaultParagraphFont"/>
    <w:uiPriority w:val="99"/>
    <w:unhideWhenUsed/>
    <w:rsid w:val="00792D70"/>
    <w:rPr>
      <w:color w:val="0563C1" w:themeColor="hyperlink"/>
      <w:u w:val="single"/>
    </w:rPr>
  </w:style>
  <w:style w:type="character" w:styleId="FollowedHyperlink">
    <w:name w:val="FollowedHyperlink"/>
    <w:basedOn w:val="DefaultParagraphFont"/>
    <w:uiPriority w:val="99"/>
    <w:semiHidden/>
    <w:unhideWhenUsed/>
    <w:rsid w:val="00A300D7"/>
    <w:rPr>
      <w:color w:val="954F72" w:themeColor="followedHyperlink"/>
      <w:u w:val="single"/>
    </w:rPr>
  </w:style>
  <w:style w:type="character" w:styleId="UnresolvedMention">
    <w:name w:val="Unresolved Mention"/>
    <w:basedOn w:val="DefaultParagraphFont"/>
    <w:uiPriority w:val="99"/>
    <w:semiHidden/>
    <w:unhideWhenUsed/>
    <w:rsid w:val="00A300D7"/>
    <w:rPr>
      <w:color w:val="605E5C"/>
      <w:shd w:val="clear" w:color="auto" w:fill="E1DFDD"/>
    </w:rPr>
  </w:style>
  <w:style w:type="paragraph" w:styleId="Revision">
    <w:name w:val="Revision"/>
    <w:hidden/>
    <w:uiPriority w:val="99"/>
    <w:semiHidden/>
    <w:rsid w:val="00CC08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Documents\Custom%20Office%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e338ee-db4e-4b09-a3e2-ae7447ac5715">
      <Terms xmlns="http://schemas.microsoft.com/office/infopath/2007/PartnerControls"/>
    </lcf76f155ced4ddcb4097134ff3c332f>
    <TaxCatchAll xmlns="42ec7fbd-bed1-4c22-9897-55c9538454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E2D1CFD3E814AB58BCC921BB4CD75" ma:contentTypeVersion="13" ma:contentTypeDescription="Create a new document." ma:contentTypeScope="" ma:versionID="b0054608aeb88d1f5a66d339fe4b42bb">
  <xsd:schema xmlns:xsd="http://www.w3.org/2001/XMLSchema" xmlns:xs="http://www.w3.org/2001/XMLSchema" xmlns:p="http://schemas.microsoft.com/office/2006/metadata/properties" xmlns:ns2="55e338ee-db4e-4b09-a3e2-ae7447ac5715" xmlns:ns3="42ec7fbd-bed1-4c22-9897-55c953845480" targetNamespace="http://schemas.microsoft.com/office/2006/metadata/properties" ma:root="true" ma:fieldsID="a53a0164998f62954270172e2c8ab71a" ns2:_="" ns3:_="">
    <xsd:import namespace="55e338ee-db4e-4b09-a3e2-ae7447ac5715"/>
    <xsd:import namespace="42ec7fbd-bed1-4c22-9897-55c9538454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338ee-db4e-4b09-a3e2-ae7447ac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2ebdda-174b-44d1-9553-1036510e9c5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c7fbd-bed1-4c22-9897-55c9538454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faa8f6-a899-49d9-8cac-567da152a9bb}" ma:internalName="TaxCatchAll" ma:showField="CatchAllData" ma:web="42ec7fbd-bed1-4c22-9897-55c953845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5D49B-98BB-4F0C-8FA9-FA78AFBF468F}">
  <ds:schemaRefs>
    <ds:schemaRef ds:uri="http://schemas.microsoft.com/office/2006/metadata/properties"/>
    <ds:schemaRef ds:uri="http://schemas.microsoft.com/office/infopath/2007/PartnerControls"/>
    <ds:schemaRef ds:uri="55e338ee-db4e-4b09-a3e2-ae7447ac5715"/>
    <ds:schemaRef ds:uri="42ec7fbd-bed1-4c22-9897-55c953845480"/>
  </ds:schemaRefs>
</ds:datastoreItem>
</file>

<file path=customXml/itemProps2.xml><?xml version="1.0" encoding="utf-8"?>
<ds:datastoreItem xmlns:ds="http://schemas.openxmlformats.org/officeDocument/2006/customXml" ds:itemID="{FEEB7696-F326-4D0D-9534-6C39FBDF1AA4}">
  <ds:schemaRefs>
    <ds:schemaRef ds:uri="http://schemas.microsoft.com/sharepoint/v3/contenttype/forms"/>
  </ds:schemaRefs>
</ds:datastoreItem>
</file>

<file path=customXml/itemProps3.xml><?xml version="1.0" encoding="utf-8"?>
<ds:datastoreItem xmlns:ds="http://schemas.openxmlformats.org/officeDocument/2006/customXml" ds:itemID="{90C2FA0A-068E-49D8-B1A4-DFF4014B4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338ee-db4e-4b09-a3e2-ae7447ac5715"/>
    <ds:schemaRef ds:uri="42ec7fbd-bed1-4c22-9897-55c953845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2</Pages>
  <Words>485</Words>
  <Characters>2707</Characters>
  <Application>Microsoft Office Word</Application>
  <DocSecurity>0</DocSecurity>
  <Lines>60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Janette George</cp:lastModifiedBy>
  <cp:revision>5</cp:revision>
  <cp:lastPrinted>2019-05-02T13:58:00Z</cp:lastPrinted>
  <dcterms:created xsi:type="dcterms:W3CDTF">2026-07-09T22:01:00Z</dcterms:created>
  <dcterms:modified xsi:type="dcterms:W3CDTF">2026-07-09T22:09:00Z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0x010100F1AE2D1CFD3E814AB58BCC921BB4CD75</vt:lpwstr>
  </property>
</Properties>
</file>